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D" w:rsidRDefault="00F7601D" w:rsidP="00F7601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nr 2 do Regulaminu rekrutacji</w:t>
      </w:r>
    </w:p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6D08E4" w:rsidRPr="001076CF" w:rsidRDefault="008F4812" w:rsidP="001076CF">
      <w:pPr>
        <w:pBdr>
          <w:top w:val="single" w:sz="6" w:space="1" w:color="72706F"/>
          <w:left w:val="single" w:sz="6" w:space="4" w:color="72706F"/>
          <w:bottom w:val="single" w:sz="6" w:space="0" w:color="72706F"/>
          <w:right w:val="single" w:sz="6" w:space="4" w:color="72706F"/>
        </w:pBdr>
        <w:jc w:val="both"/>
        <w:rPr>
          <w:rFonts w:asciiTheme="minorHAnsi" w:hAnsiTheme="minorHAnsi" w:cstheme="minorHAnsi"/>
        </w:rPr>
      </w:pPr>
      <w:r w:rsidRPr="001076CF">
        <w:rPr>
          <w:rFonts w:asciiTheme="minorHAnsi" w:hAnsiTheme="minorHAnsi" w:cstheme="minorHAnsi"/>
          <w:b/>
          <w:u w:val="single"/>
        </w:rPr>
        <w:t>DOTYCZY:</w:t>
      </w:r>
      <w:r w:rsidR="006D08E4" w:rsidRPr="001076CF">
        <w:rPr>
          <w:rFonts w:asciiTheme="minorHAnsi" w:hAnsiTheme="minorHAnsi" w:cstheme="minorHAnsi"/>
          <w:b/>
        </w:rPr>
        <w:t xml:space="preserve"> </w:t>
      </w:r>
      <w:r w:rsidR="001076CF" w:rsidRPr="001076CF">
        <w:rPr>
          <w:rFonts w:asciiTheme="minorHAnsi" w:hAnsiTheme="minorHAnsi" w:cstheme="minorHAnsi"/>
        </w:rPr>
        <w:t>udziału w dwudniowym spotkaniu pn. „Usługi – nowe perspektywy” podsumowującym działania diagnostyczne oraz zaprezentowanie koncepcji centrów usług społecznych i deinstytucjonalizacji</w:t>
      </w:r>
    </w:p>
    <w:p w:rsidR="001076CF" w:rsidRPr="001076CF" w:rsidRDefault="008F4812" w:rsidP="001076CF">
      <w:pPr>
        <w:pBdr>
          <w:top w:val="single" w:sz="6" w:space="1" w:color="72706F"/>
          <w:left w:val="single" w:sz="6" w:space="4" w:color="72706F"/>
          <w:bottom w:val="single" w:sz="6" w:space="0" w:color="72706F"/>
          <w:right w:val="single" w:sz="6" w:space="4" w:color="72706F"/>
        </w:pBdr>
        <w:jc w:val="both"/>
        <w:rPr>
          <w:rFonts w:asciiTheme="minorHAnsi" w:hAnsiTheme="minorHAnsi" w:cstheme="minorHAnsi"/>
          <w:b/>
        </w:rPr>
      </w:pPr>
      <w:r w:rsidRPr="001076CF">
        <w:rPr>
          <w:rFonts w:asciiTheme="minorHAnsi" w:hAnsiTheme="minorHAnsi" w:cstheme="minorHAnsi"/>
          <w:b/>
          <w:u w:val="single"/>
        </w:rPr>
        <w:t>TERMIN:</w:t>
      </w:r>
      <w:r w:rsidRPr="001076CF">
        <w:rPr>
          <w:rFonts w:asciiTheme="minorHAnsi" w:hAnsiTheme="minorHAnsi" w:cstheme="minorHAnsi"/>
          <w:b/>
        </w:rPr>
        <w:t xml:space="preserve"> </w:t>
      </w:r>
      <w:r w:rsidR="001076CF">
        <w:rPr>
          <w:rFonts w:asciiTheme="minorHAnsi" w:hAnsiTheme="minorHAnsi" w:cstheme="minorHAnsi"/>
          <w:b/>
        </w:rPr>
        <w:t>12 i 13 czerwiec 2023 r.</w:t>
      </w:r>
    </w:p>
    <w:p w:rsidR="00A92410" w:rsidRPr="001076CF" w:rsidRDefault="008F4812" w:rsidP="001076CF">
      <w:pPr>
        <w:pBdr>
          <w:top w:val="single" w:sz="6" w:space="1" w:color="72706F"/>
          <w:left w:val="single" w:sz="6" w:space="4" w:color="72706F"/>
          <w:bottom w:val="single" w:sz="6" w:space="0" w:color="72706F"/>
          <w:right w:val="single" w:sz="6" w:space="4" w:color="72706F"/>
        </w:pBdr>
        <w:jc w:val="both"/>
        <w:rPr>
          <w:rFonts w:asciiTheme="minorHAnsi" w:hAnsiTheme="minorHAnsi" w:cstheme="minorHAnsi"/>
          <w:b/>
        </w:rPr>
      </w:pPr>
      <w:r w:rsidRPr="001076CF">
        <w:rPr>
          <w:rFonts w:asciiTheme="minorHAnsi" w:hAnsiTheme="minorHAnsi" w:cstheme="minorHAnsi"/>
          <w:b/>
          <w:u w:val="single"/>
        </w:rPr>
        <w:t>MIEJSCE:</w:t>
      </w:r>
      <w:r w:rsidRPr="001076CF">
        <w:rPr>
          <w:rFonts w:asciiTheme="minorHAnsi" w:hAnsiTheme="minorHAnsi" w:cstheme="minorHAnsi"/>
          <w:b/>
        </w:rPr>
        <w:t xml:space="preserve"> </w:t>
      </w:r>
      <w:r w:rsidR="001076CF" w:rsidRPr="001076CF">
        <w:rPr>
          <w:rFonts w:asciiTheme="minorHAnsi" w:hAnsiTheme="minorHAnsi" w:cstheme="minorHAnsi"/>
          <w:b/>
        </w:rPr>
        <w:t> </w:t>
      </w:r>
      <w:r w:rsidR="001076CF" w:rsidRPr="001076CF">
        <w:rPr>
          <w:rFonts w:asciiTheme="minorHAnsi" w:hAnsiTheme="minorHAnsi" w:cstheme="minorHAnsi"/>
        </w:rPr>
        <w:t>Ruben Hotel, al. Konstytucji 3 Maja 1a, Zielona Góra</w:t>
      </w:r>
      <w:r w:rsidR="001076CF" w:rsidRPr="001076CF">
        <w:rPr>
          <w:rFonts w:asciiTheme="minorHAnsi" w:hAnsiTheme="minorHAnsi" w:cstheme="minorHAnsi"/>
          <w:b/>
        </w:rPr>
        <w:t xml:space="preserve"> </w:t>
      </w:r>
    </w:p>
    <w:p w:rsidR="005B668B" w:rsidRDefault="005B668B" w:rsidP="00A92410">
      <w:pPr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F554C6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E70" w:rsidRDefault="00A05C7E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 xml:space="preserve">Nazwa </w:t>
            </w:r>
            <w:r w:rsidR="005B668B">
              <w:rPr>
                <w:rFonts w:asciiTheme="minorHAnsi" w:eastAsia="ヒラギノ角ゴ Pro W3" w:hAnsiTheme="minorHAnsi" w:cs="Arial"/>
                <w:b/>
                <w:color w:val="000000"/>
              </w:rPr>
              <w:t>instytucji/podmiot</w:t>
            </w: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u</w:t>
            </w:r>
            <w:r w:rsidR="00000E70"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000E70" w:rsidRDefault="00000E70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Pr="00203E73" w:rsidRDefault="00203E73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1134"/>
        <w:gridCol w:w="1275"/>
        <w:gridCol w:w="993"/>
      </w:tblGrid>
      <w:tr w:rsidR="00D12E93" w:rsidRPr="00D12E93" w:rsidTr="00D12E93">
        <w:trPr>
          <w:trHeight w:val="47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12E93" w:rsidRPr="00D12E93" w:rsidRDefault="00D12E93" w:rsidP="00225380">
            <w:pPr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 xml:space="preserve">SPECJALNE POTRZEBY </w:t>
            </w:r>
            <w:r w:rsidRPr="00D12E93">
              <w:rPr>
                <w:rFonts w:ascii="Arial" w:hAnsi="Arial" w:cs="Arial"/>
                <w:bCs/>
                <w:sz w:val="20"/>
                <w:szCs w:val="20"/>
              </w:rPr>
              <w:t>(proszę w odpowiednim miejscu zaznaczyć odpowiedź TAK lub NIE oraz jeśli zaznaczono odpowiedź TAK, określić jakie?)</w:t>
            </w:r>
          </w:p>
        </w:tc>
      </w:tr>
      <w:tr w:rsidR="00D12E93" w:rsidRPr="00D12E93" w:rsidTr="00D12E93">
        <w:trPr>
          <w:trHeight w:val="47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 xml:space="preserve">Pytania dotyczą udziału w formach stacjonarnych i zdalnych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>Liczba osób</w:t>
            </w: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alternatywnych form materiałów szkoleniowych, jakich?......................................................................................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usługi tłumacza migowego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>Pytania dotyczą TYLKO udziału w formach stacjonarnych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systemu wspomagającego słyszenie (system FM, pętla indukcyjna), jakich?   ...........................................................................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dostępności architektonicznej budynku, dostosowanej do specjalnych potrzeb ruchowych, jakich?…………………………………..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informacji na temat rozkładu pomieszczeń w budynku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 xml:space="preserve">Wstęp do budynku z psem asystującym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Specjalne potrzeby żywieniowe, jakie?..................................................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2410" w:rsidRDefault="00A92410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A92410" w:rsidRDefault="00A92410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7B6F72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</w:p>
    <w:p w:rsidR="007B6F72" w:rsidRDefault="007B6F72" w:rsidP="00D12E93">
      <w:pPr>
        <w:spacing w:before="120" w:after="120" w:line="240" w:lineRule="exact"/>
        <w:rPr>
          <w:rFonts w:asciiTheme="minorHAnsi" w:hAnsiTheme="minorHAnsi" w:cs="Arial"/>
          <w:color w:val="FF0000"/>
          <w:sz w:val="22"/>
          <w:szCs w:val="22"/>
        </w:rPr>
      </w:pPr>
      <w:r w:rsidRPr="007B6F72">
        <w:rPr>
          <w:rFonts w:asciiTheme="minorHAnsi" w:hAnsiTheme="minorHAnsi" w:cs="Arial"/>
          <w:color w:val="FF0000"/>
          <w:sz w:val="22"/>
          <w:szCs w:val="22"/>
        </w:rPr>
        <w:tab/>
      </w:r>
      <w:r w:rsidRPr="007B6F72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1076CF" w:rsidRDefault="001076CF" w:rsidP="00D12E93">
      <w:pPr>
        <w:spacing w:before="120" w:after="120" w:line="240" w:lineRule="exact"/>
        <w:rPr>
          <w:rFonts w:asciiTheme="minorHAnsi" w:hAnsiTheme="minorHAnsi" w:cs="Arial"/>
          <w:color w:val="FF0000"/>
          <w:sz w:val="22"/>
          <w:szCs w:val="22"/>
        </w:rPr>
      </w:pPr>
    </w:p>
    <w:p w:rsidR="001076CF" w:rsidRDefault="001076CF" w:rsidP="00D12E93">
      <w:pPr>
        <w:spacing w:before="120" w:after="120" w:line="240" w:lineRule="exact"/>
        <w:rPr>
          <w:rFonts w:asciiTheme="minorHAnsi" w:hAnsiTheme="minorHAnsi" w:cs="Arial"/>
          <w:color w:val="FF0000"/>
          <w:sz w:val="22"/>
          <w:szCs w:val="22"/>
        </w:rPr>
      </w:pPr>
    </w:p>
    <w:p w:rsidR="001076CF" w:rsidRPr="007B6F72" w:rsidRDefault="001076CF" w:rsidP="00D12E93">
      <w:pPr>
        <w:spacing w:before="120" w:after="120" w:line="240" w:lineRule="exact"/>
        <w:rPr>
          <w:rFonts w:asciiTheme="minorHAnsi" w:hAnsiTheme="minorHAnsi" w:cs="Arial"/>
          <w:color w:val="FF0000"/>
          <w:sz w:val="22"/>
          <w:szCs w:val="22"/>
        </w:rPr>
      </w:pPr>
      <w:bookmarkStart w:id="0" w:name="_GoBack"/>
      <w:bookmarkEnd w:id="0"/>
    </w:p>
    <w:sectPr w:rsidR="001076CF" w:rsidRPr="007B6F72" w:rsidSect="00A92410">
      <w:headerReference w:type="default" r:id="rId9"/>
      <w:footerReference w:type="default" r:id="rId10"/>
      <w:pgSz w:w="11906" w:h="16838" w:code="9"/>
      <w:pgMar w:top="993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B3" w:rsidRDefault="00B661B3">
      <w:r>
        <w:separator/>
      </w:r>
    </w:p>
  </w:endnote>
  <w:endnote w:type="continuationSeparator" w:id="0">
    <w:p w:rsidR="00B661B3" w:rsidRDefault="00B6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B3" w:rsidRDefault="00B661B3">
      <w:r>
        <w:separator/>
      </w:r>
    </w:p>
  </w:footnote>
  <w:footnote w:type="continuationSeparator" w:id="0">
    <w:p w:rsidR="00B661B3" w:rsidRDefault="00B6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 wp14:anchorId="6B585C21" wp14:editId="37D3520E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74F19"/>
    <w:multiLevelType w:val="hybridMultilevel"/>
    <w:tmpl w:val="694E6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0D4600"/>
    <w:rsid w:val="001076CF"/>
    <w:rsid w:val="00113865"/>
    <w:rsid w:val="00141363"/>
    <w:rsid w:val="001423A1"/>
    <w:rsid w:val="00165865"/>
    <w:rsid w:val="00173797"/>
    <w:rsid w:val="00174951"/>
    <w:rsid w:val="001B496E"/>
    <w:rsid w:val="001F337F"/>
    <w:rsid w:val="00203E73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C3950"/>
    <w:rsid w:val="003C5E95"/>
    <w:rsid w:val="00407916"/>
    <w:rsid w:val="0041130B"/>
    <w:rsid w:val="00422A95"/>
    <w:rsid w:val="0042412B"/>
    <w:rsid w:val="0043400A"/>
    <w:rsid w:val="0044674E"/>
    <w:rsid w:val="0044709B"/>
    <w:rsid w:val="0047247C"/>
    <w:rsid w:val="00472D78"/>
    <w:rsid w:val="0049619A"/>
    <w:rsid w:val="004A6CEA"/>
    <w:rsid w:val="004B29F5"/>
    <w:rsid w:val="004C1D1D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3ABF"/>
    <w:rsid w:val="005859D2"/>
    <w:rsid w:val="005B668B"/>
    <w:rsid w:val="00602E2F"/>
    <w:rsid w:val="00624228"/>
    <w:rsid w:val="00625E57"/>
    <w:rsid w:val="0063312F"/>
    <w:rsid w:val="006348A3"/>
    <w:rsid w:val="006420B3"/>
    <w:rsid w:val="0067175D"/>
    <w:rsid w:val="00673DD5"/>
    <w:rsid w:val="00694626"/>
    <w:rsid w:val="006A60A3"/>
    <w:rsid w:val="006C02C0"/>
    <w:rsid w:val="006D08E4"/>
    <w:rsid w:val="0071362C"/>
    <w:rsid w:val="00737034"/>
    <w:rsid w:val="007630D5"/>
    <w:rsid w:val="0078343E"/>
    <w:rsid w:val="007A7CC0"/>
    <w:rsid w:val="007B6F72"/>
    <w:rsid w:val="007E29FE"/>
    <w:rsid w:val="007E34C4"/>
    <w:rsid w:val="007E35C0"/>
    <w:rsid w:val="007F2B25"/>
    <w:rsid w:val="00800857"/>
    <w:rsid w:val="008338FF"/>
    <w:rsid w:val="0085722D"/>
    <w:rsid w:val="00863846"/>
    <w:rsid w:val="0087034D"/>
    <w:rsid w:val="00873C4E"/>
    <w:rsid w:val="00886777"/>
    <w:rsid w:val="0089188A"/>
    <w:rsid w:val="008A33B7"/>
    <w:rsid w:val="008C2101"/>
    <w:rsid w:val="008C753A"/>
    <w:rsid w:val="008E177B"/>
    <w:rsid w:val="008E1858"/>
    <w:rsid w:val="008F4812"/>
    <w:rsid w:val="00905DF7"/>
    <w:rsid w:val="0091086D"/>
    <w:rsid w:val="00930C94"/>
    <w:rsid w:val="0093493E"/>
    <w:rsid w:val="00952BE8"/>
    <w:rsid w:val="00964D46"/>
    <w:rsid w:val="0099213A"/>
    <w:rsid w:val="00995420"/>
    <w:rsid w:val="00996FAB"/>
    <w:rsid w:val="009C4A93"/>
    <w:rsid w:val="009D1D81"/>
    <w:rsid w:val="00A05C7E"/>
    <w:rsid w:val="00A46C0B"/>
    <w:rsid w:val="00A5494F"/>
    <w:rsid w:val="00A6153F"/>
    <w:rsid w:val="00A65284"/>
    <w:rsid w:val="00A7471A"/>
    <w:rsid w:val="00A82F5A"/>
    <w:rsid w:val="00A92410"/>
    <w:rsid w:val="00AA2884"/>
    <w:rsid w:val="00AA6FED"/>
    <w:rsid w:val="00AB25CA"/>
    <w:rsid w:val="00AB75A8"/>
    <w:rsid w:val="00AC7FFA"/>
    <w:rsid w:val="00AD06BD"/>
    <w:rsid w:val="00AD35E2"/>
    <w:rsid w:val="00B10470"/>
    <w:rsid w:val="00B236C6"/>
    <w:rsid w:val="00B27137"/>
    <w:rsid w:val="00B30208"/>
    <w:rsid w:val="00B51FED"/>
    <w:rsid w:val="00B657DB"/>
    <w:rsid w:val="00B661B3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52EE"/>
    <w:rsid w:val="00BF7329"/>
    <w:rsid w:val="00C01A51"/>
    <w:rsid w:val="00C13788"/>
    <w:rsid w:val="00C22AED"/>
    <w:rsid w:val="00C27C69"/>
    <w:rsid w:val="00C442FB"/>
    <w:rsid w:val="00C65183"/>
    <w:rsid w:val="00C65347"/>
    <w:rsid w:val="00C90909"/>
    <w:rsid w:val="00C94418"/>
    <w:rsid w:val="00CA0D37"/>
    <w:rsid w:val="00CC24E8"/>
    <w:rsid w:val="00CC40B8"/>
    <w:rsid w:val="00CF62B3"/>
    <w:rsid w:val="00D004FF"/>
    <w:rsid w:val="00D12E93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5E1E"/>
    <w:rsid w:val="00ED44F6"/>
    <w:rsid w:val="00F2263F"/>
    <w:rsid w:val="00F37184"/>
    <w:rsid w:val="00F4626E"/>
    <w:rsid w:val="00F54CDB"/>
    <w:rsid w:val="00F554C6"/>
    <w:rsid w:val="00F7510A"/>
    <w:rsid w:val="00F7601D"/>
    <w:rsid w:val="00F83354"/>
    <w:rsid w:val="00F91DEF"/>
    <w:rsid w:val="00FB2B57"/>
    <w:rsid w:val="00FC31AE"/>
    <w:rsid w:val="00FD67E2"/>
    <w:rsid w:val="00FE0F6C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D65A-72F2-424A-B705-EB7B314D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k.habelska</cp:lastModifiedBy>
  <cp:revision>6</cp:revision>
  <cp:lastPrinted>2023-05-23T05:50:00Z</cp:lastPrinted>
  <dcterms:created xsi:type="dcterms:W3CDTF">2022-03-15T10:47:00Z</dcterms:created>
  <dcterms:modified xsi:type="dcterms:W3CDTF">2023-05-23T06:29:00Z</dcterms:modified>
</cp:coreProperties>
</file>